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7B0ADD">
        <w:rPr>
          <w:rFonts w:ascii="Times New Roman" w:hAnsi="Times New Roman"/>
          <w:sz w:val="28"/>
          <w:szCs w:val="28"/>
        </w:rPr>
        <w:t>06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7B0ADD">
        <w:rPr>
          <w:rFonts w:ascii="Times New Roman" w:hAnsi="Times New Roman"/>
          <w:sz w:val="28"/>
          <w:szCs w:val="28"/>
        </w:rPr>
        <w:t>сентября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796E15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7B0ADD">
        <w:rPr>
          <w:rFonts w:ascii="Times New Roman" w:hAnsi="Times New Roman"/>
          <w:sz w:val="28"/>
          <w:szCs w:val="28"/>
        </w:rPr>
        <w:t>№ 70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(для р</w:t>
      </w:r>
      <w:r w:rsidR="00796E15">
        <w:rPr>
          <w:rFonts w:ascii="Times New Roman" w:hAnsi="Times New Roman"/>
          <w:sz w:val="28"/>
          <w:szCs w:val="28"/>
        </w:rPr>
        <w:t>азмещени</w:t>
      </w:r>
      <w:r w:rsidR="007B0ADD">
        <w:rPr>
          <w:rFonts w:ascii="Times New Roman" w:hAnsi="Times New Roman"/>
          <w:sz w:val="28"/>
          <w:szCs w:val="28"/>
        </w:rPr>
        <w:t>я</w:t>
      </w:r>
      <w:r w:rsidR="00796E15">
        <w:rPr>
          <w:rFonts w:ascii="Times New Roman" w:hAnsi="Times New Roman"/>
          <w:sz w:val="28"/>
          <w:szCs w:val="28"/>
        </w:rPr>
        <w:t xml:space="preserve"> </w:t>
      </w:r>
      <w:r w:rsidR="001321B8">
        <w:rPr>
          <w:rFonts w:ascii="Times New Roman" w:hAnsi="Times New Roman"/>
          <w:sz w:val="28"/>
          <w:szCs w:val="28"/>
        </w:rPr>
        <w:t>м</w:t>
      </w:r>
      <w:r w:rsidR="007B0ADD">
        <w:rPr>
          <w:rFonts w:ascii="Times New Roman" w:hAnsi="Times New Roman"/>
          <w:sz w:val="28"/>
          <w:szCs w:val="28"/>
        </w:rPr>
        <w:t>агазина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7B0A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Каменская,74а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7B0ADD">
        <w:rPr>
          <w:rFonts w:ascii="Times New Roman" w:hAnsi="Times New Roman"/>
          <w:sz w:val="28"/>
          <w:szCs w:val="28"/>
        </w:rPr>
        <w:t>06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7B0ADD">
        <w:rPr>
          <w:rFonts w:ascii="Times New Roman" w:hAnsi="Times New Roman"/>
          <w:sz w:val="28"/>
          <w:szCs w:val="28"/>
        </w:rPr>
        <w:t>сентября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796E15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7B0ADD">
        <w:rPr>
          <w:rFonts w:ascii="Times New Roman" w:hAnsi="Times New Roman"/>
          <w:sz w:val="28"/>
          <w:szCs w:val="28"/>
        </w:rPr>
        <w:t>70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</w:t>
      </w:r>
      <w:r w:rsidR="007B0ADD">
        <w:rPr>
          <w:rFonts w:ascii="Times New Roman" w:hAnsi="Times New Roman"/>
          <w:sz w:val="28"/>
          <w:szCs w:val="28"/>
        </w:rPr>
        <w:t>агазина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7B0A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Каменская, 74а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</w:t>
      </w:r>
      <w:r w:rsidR="007B0ADD">
        <w:rPr>
          <w:rFonts w:ascii="Times New Roman" w:hAnsi="Times New Roman"/>
          <w:sz w:val="28"/>
          <w:szCs w:val="28"/>
        </w:rPr>
        <w:t>агазина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7B0A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Каменская, 74а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ADD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председатель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Администрации района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0ADD">
        <w:rPr>
          <w:rFonts w:ascii="Times New Roman" w:hAnsi="Times New Roman" w:cs="Times New Roman"/>
          <w:sz w:val="28"/>
          <w:szCs w:val="28"/>
        </w:rPr>
        <w:t>М.М.Крылова</w:t>
      </w:r>
      <w:bookmarkStart w:id="0" w:name="_GoBack"/>
      <w:bookmarkEnd w:id="0"/>
      <w:proofErr w:type="spellEnd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1321B8"/>
    <w:rsid w:val="00200E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6F48F4"/>
    <w:rsid w:val="007200FD"/>
    <w:rsid w:val="0079265C"/>
    <w:rsid w:val="00796E15"/>
    <w:rsid w:val="007B0ADD"/>
    <w:rsid w:val="007E7F21"/>
    <w:rsid w:val="009C31A8"/>
    <w:rsid w:val="00A83B19"/>
    <w:rsid w:val="00AD0469"/>
    <w:rsid w:val="00B70FF5"/>
    <w:rsid w:val="00B76C8E"/>
    <w:rsid w:val="00C05552"/>
    <w:rsid w:val="00ED18B8"/>
    <w:rsid w:val="00F4693A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2022-09-05T02:28:00Z</cp:lastPrinted>
  <dcterms:created xsi:type="dcterms:W3CDTF">2019-01-15T09:00:00Z</dcterms:created>
  <dcterms:modified xsi:type="dcterms:W3CDTF">2022-09-05T02:30:00Z</dcterms:modified>
</cp:coreProperties>
</file>